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8F" w:rsidRPr="0099448F" w:rsidRDefault="0099448F" w:rsidP="0099448F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Как</w:t>
      </w:r>
      <w:r w:rsidRPr="0099448F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минимум</w:t>
      </w:r>
      <w:r w:rsidRPr="0099448F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 16 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человек погибли и</w:t>
      </w:r>
      <w:r w:rsidRPr="0099448F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 100 </w:t>
      </w:r>
      <w:proofErr w:type="gram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ранены</w:t>
      </w:r>
      <w:proofErr w:type="gramEnd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во время терактов в двух пакистанских церквях</w:t>
      </w:r>
    </w:p>
    <w:bookmarkEnd w:id="0"/>
    <w:p w:rsidR="0099448F" w:rsidRPr="0099448F" w:rsidRDefault="0099448F" w:rsidP="0099448F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99448F" w:rsidRPr="0099448F" w:rsidRDefault="0099448F" w:rsidP="0099448F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99448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4</w:t>
      </w:r>
      <w:r w:rsidRPr="0099448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/03/2015 </w:t>
      </w:r>
    </w:p>
    <w:p w:rsidR="0099448F" w:rsidRPr="0099448F" w:rsidRDefault="0099448F" w:rsidP="0099448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1701145" wp14:editId="3353518B">
            <wp:simplePos x="0" y="0"/>
            <wp:positionH relativeFrom="margin">
              <wp:posOffset>2416175</wp:posOffset>
            </wp:positionH>
            <wp:positionV relativeFrom="margin">
              <wp:posOffset>2221865</wp:posOffset>
            </wp:positionV>
            <wp:extent cx="3439160" cy="2581275"/>
            <wp:effectExtent l="0" t="0" r="8890" b="9525"/>
            <wp:wrapSquare wrapText="bothSides"/>
            <wp:docPr id="1" name="Рисунок 1" descr="Christian community hold funeral ceremony for ten of those ki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community hold funeral ceremony for ten of those kil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воскресенье 15 марта в двух церквях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Лахор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Пакистан, прогремели взрывы. В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двойном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теракте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убиты</w:t>
      </w:r>
      <w:proofErr w:type="gramEnd"/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минимум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16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 и свыше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100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ранены</w:t>
      </w:r>
      <w:r w:rsidRPr="0099448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99448F" w:rsidRPr="0099448F" w:rsidRDefault="0099448F" w:rsidP="0099448F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99448F">
        <w:rPr>
          <w:rFonts w:ascii="Arial" w:eastAsia="Times New Roman" w:hAnsi="Arial" w:cs="Arial"/>
          <w:b/>
          <w:color w:val="000000"/>
          <w:szCs w:val="27"/>
          <w:lang w:eastAsia="ru-RU"/>
        </w:rPr>
        <w:t>Христианская община проводит погребальную церемонию десяти жертв теракта</w:t>
      </w:r>
    </w:p>
    <w:p w:rsidR="0099448F" w:rsidRPr="0099448F" w:rsidRDefault="0099448F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Боевики из группировки</w:t>
      </w:r>
      <w:r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  <w:proofErr w:type="spellStart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Джамаат-Ахрар</w:t>
      </w:r>
      <w:proofErr w:type="spellEnd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, отколовшейся от Пакистанского Талибана, совершила нападение на две церкви, находящиеся в полукилометре друг от друга в районе </w:t>
      </w:r>
      <w:proofErr w:type="spellStart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Юханабад</w:t>
      </w:r>
      <w:proofErr w:type="spellEnd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, где проживают, в основном, христиане</w:t>
      </w:r>
      <w:r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Взрывы вызвали панику, повсюду валяли разбитые стекла и виднелись следы крови</w:t>
      </w:r>
      <w:r w:rsidRPr="0099448F">
        <w:rPr>
          <w:rFonts w:eastAsia="Times New Roman" w:cs="Arial"/>
          <w:color w:val="404040"/>
          <w:sz w:val="28"/>
          <w:szCs w:val="28"/>
          <w:lang w:eastAsia="ru-RU"/>
        </w:rPr>
        <w:t>.</w:t>
      </w:r>
    </w:p>
    <w:p w:rsidR="007E1FB9" w:rsidRDefault="0099448F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val="en-US"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Теракты произошли утром, когда около</w:t>
      </w:r>
      <w:r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2,000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христиан собрались вместе на богослужение в двух церквях</w:t>
      </w:r>
      <w:r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="00AC78F0"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В </w:t>
      </w:r>
      <w:proofErr w:type="gramStart"/>
      <w:r w:rsidR="00AC78F0" w:rsidRPr="007E1FB9">
        <w:rPr>
          <w:rFonts w:eastAsia="Times New Roman" w:cs="Arial"/>
          <w:color w:val="404040"/>
          <w:sz w:val="28"/>
          <w:szCs w:val="28"/>
          <w:lang w:eastAsia="ru-RU"/>
        </w:rPr>
        <w:t>обоих</w:t>
      </w:r>
      <w:proofErr w:type="gramEnd"/>
      <w:r w:rsidR="00AC78F0"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 церквях охранники на входе не про</w:t>
      </w:r>
      <w:r w:rsidR="00AC78F0"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пустили </w:t>
      </w:r>
      <w:r w:rsidR="00AC78F0" w:rsidRPr="007E1FB9">
        <w:rPr>
          <w:rFonts w:eastAsia="Times New Roman" w:cs="Arial"/>
          <w:color w:val="404040"/>
          <w:sz w:val="28"/>
          <w:szCs w:val="28"/>
          <w:lang w:eastAsia="ru-RU"/>
        </w:rPr>
        <w:t>террористов в церковь.</w:t>
      </w:r>
      <w:r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  <w:r w:rsidR="00AC78F0" w:rsidRPr="007E1FB9">
        <w:rPr>
          <w:rFonts w:eastAsia="Times New Roman" w:cs="Arial"/>
          <w:color w:val="404040"/>
          <w:sz w:val="28"/>
          <w:szCs w:val="28"/>
          <w:lang w:eastAsia="ru-RU"/>
        </w:rPr>
        <w:t>Один из очевидцев рассказывает:</w:t>
      </w:r>
      <w:r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</w:p>
    <w:p w:rsidR="007E1FB9" w:rsidRPr="007E1FB9" w:rsidRDefault="0099448F" w:rsidP="007E1FB9">
      <w:pPr>
        <w:spacing w:before="100" w:beforeAutospacing="1" w:after="100" w:afterAutospacing="1" w:line="240" w:lineRule="auto"/>
        <w:ind w:left="708"/>
        <w:rPr>
          <w:rFonts w:eastAsia="Times New Roman" w:cs="Arial"/>
          <w:i/>
          <w:color w:val="404040"/>
          <w:sz w:val="28"/>
          <w:szCs w:val="28"/>
          <w:lang w:val="en-US" w:eastAsia="ru-RU"/>
        </w:rPr>
      </w:pP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>“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>Я пошел посмотреть</w:t>
      </w: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 [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>что происходит</w:t>
      </w: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] 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и увидел мальчика, который подходил </w:t>
      </w:r>
      <w:proofErr w:type="gramStart"/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>ко</w:t>
      </w:r>
      <w:proofErr w:type="gramEnd"/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 входу в церковь</w:t>
      </w: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, 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>целясь в окружающих пулеметом</w:t>
      </w: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. 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>Он выстрелил</w:t>
      </w: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 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>в полицейского, стоявшего у входа в церковь</w:t>
      </w: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, 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>и сразу же убил его</w:t>
      </w:r>
      <w:r w:rsidRPr="0099448F">
        <w:rPr>
          <w:rFonts w:eastAsia="Times New Roman" w:cs="Arial"/>
          <w:i/>
          <w:color w:val="404040"/>
          <w:sz w:val="28"/>
          <w:szCs w:val="28"/>
          <w:lang w:eastAsia="ru-RU"/>
        </w:rPr>
        <w:t>”</w:t>
      </w:r>
      <w:r w:rsidR="00AC78F0" w:rsidRPr="007E1FB9">
        <w:rPr>
          <w:rFonts w:eastAsia="Times New Roman" w:cs="Arial"/>
          <w:i/>
          <w:color w:val="404040"/>
          <w:sz w:val="28"/>
          <w:szCs w:val="28"/>
          <w:lang w:eastAsia="ru-RU"/>
        </w:rPr>
        <w:t xml:space="preserve">. </w:t>
      </w:r>
    </w:p>
    <w:p w:rsidR="0099448F" w:rsidRPr="0099448F" w:rsidRDefault="00AC78F0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Вместе с полицейским был застрелен также один из членов церкви, который добровольно служил охранником. В это время другой охранник схватил мальчика и оттащил его от входа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Затем мальчик взорвал себя, убив еще несколько охранников и двух членов церкви, среди них была беременная женщина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.</w:t>
      </w:r>
    </w:p>
    <w:p w:rsidR="0099448F" w:rsidRPr="0099448F" w:rsidRDefault="00AC78F0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В другой церкви террорист попытался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перебраться через стену, окружавшую церковь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,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но один из добровольцев, охранявших здание, стянул его вниз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lastRenderedPageBreak/>
        <w:t>После этого террорист привел в действие взрывное устройство, убив охранников и еще несколько человек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Если бы не мужество охраны в обеих церквах, жертв было бы гораздо больше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.</w:t>
      </w:r>
    </w:p>
    <w:p w:rsidR="0099448F" w:rsidRPr="0099448F" w:rsidRDefault="00AC78F0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Местные источники сообщают, что число погибших уже достигло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17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человек и, вероятно, еще будет расти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.</w:t>
      </w:r>
    </w:p>
    <w:p w:rsidR="0099448F" w:rsidRPr="0099448F" w:rsidRDefault="0099448F" w:rsidP="007E1FB9">
      <w:pPr>
        <w:spacing w:before="100" w:beforeAutospacing="1" w:after="100" w:afterAutospacing="1" w:line="240" w:lineRule="auto"/>
        <w:ind w:left="708"/>
        <w:rPr>
          <w:rFonts w:eastAsia="Times New Roman" w:cs="Arial"/>
          <w:i/>
          <w:color w:val="404040"/>
          <w:sz w:val="28"/>
          <w:szCs w:val="28"/>
          <w:lang w:val="en-US" w:eastAsia="ru-RU"/>
        </w:rPr>
      </w:pPr>
      <w:proofErr w:type="gramStart"/>
      <w:r w:rsidRPr="0099448F">
        <w:rPr>
          <w:rFonts w:eastAsia="Times New Roman" w:cs="Arial"/>
          <w:i/>
          <w:color w:val="404040"/>
          <w:sz w:val="28"/>
          <w:szCs w:val="28"/>
          <w:lang w:val="en-US" w:eastAsia="ru-RU"/>
        </w:rPr>
        <w:t>“</w:t>
      </w:r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Мы решительно осуждаем это.</w:t>
      </w:r>
      <w:proofErr w:type="gram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gram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Не хватает слов, чтобы выразить наши чувства в связи с этой трагедией в двух церквях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Юханабада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. Я благодарен охранникам, которые пожертвовали собой, остановив террористов, и спасли множество жизней.</w:t>
      </w:r>
      <w:proofErr w:type="gram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gram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Скорбь и горе семей, пострадавших и потерявших своих родных, неизмерима.</w:t>
      </w:r>
      <w:proofErr w:type="gram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Мы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молимся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об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утешении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скорбящих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и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скорейшем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исцелении</w:t>
      </w:r>
      <w:proofErr w:type="spellEnd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 xml:space="preserve"> </w:t>
      </w:r>
      <w:proofErr w:type="spellStart"/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раненных</w:t>
      </w:r>
      <w:proofErr w:type="spellEnd"/>
      <w:r w:rsidR="008920EA" w:rsidRPr="0099448F">
        <w:rPr>
          <w:rFonts w:eastAsia="Times New Roman" w:cs="Arial"/>
          <w:i/>
          <w:color w:val="404040"/>
          <w:sz w:val="28"/>
          <w:szCs w:val="28"/>
          <w:lang w:val="en-US" w:eastAsia="ru-RU"/>
        </w:rPr>
        <w:t>”</w:t>
      </w:r>
      <w:r w:rsidR="008920EA" w:rsidRPr="007E1FB9">
        <w:rPr>
          <w:rFonts w:eastAsia="Times New Roman" w:cs="Arial"/>
          <w:i/>
          <w:color w:val="404040"/>
          <w:sz w:val="28"/>
          <w:szCs w:val="28"/>
          <w:lang w:val="en-US" w:eastAsia="ru-RU"/>
        </w:rPr>
        <w:t>.</w:t>
      </w:r>
      <w:proofErr w:type="gramEnd"/>
    </w:p>
    <w:p w:rsidR="0099448F" w:rsidRPr="0099448F" w:rsidRDefault="008920EA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17 марта состоялись похороны убитых христиан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Церемонию посетили руководители различных христианских конфессий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,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а также политические лидеры и свыше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10,000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местных христиан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.</w:t>
      </w:r>
    </w:p>
    <w:p w:rsidR="0099448F" w:rsidRPr="0099448F" w:rsidRDefault="008920EA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На следующий день после терактов в </w:t>
      </w:r>
      <w:proofErr w:type="spellStart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Юханабаде</w:t>
      </w:r>
      <w:proofErr w:type="spellEnd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 собрались мусульманские жители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Они кричали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“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Аллах </w:t>
      </w:r>
      <w:proofErr w:type="spellStart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акбар</w:t>
      </w:r>
      <w:proofErr w:type="spellEnd"/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” (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бог велик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)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, стреляли в воздух и бросали камни в еще одну церковь в этом районе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.</w:t>
      </w:r>
    </w:p>
    <w:p w:rsidR="0099448F" w:rsidRPr="0099448F" w:rsidRDefault="008920EA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Представитель </w:t>
      </w:r>
      <w:proofErr w:type="spellStart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Джамаат-Ахрар</w:t>
      </w:r>
      <w:proofErr w:type="spellEnd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 сказал телеканалу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Аль-Джазира: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“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Мы обещаем, что пока в Пакистане не воцарится исламская система, такие нападения будут продолжаться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”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.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  <w:proofErr w:type="spellStart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Джамаат-Ахрар</w:t>
      </w:r>
      <w:proofErr w:type="spellEnd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выразил свою приверженность группировке «Исламское государство», действующей на Ближнем Востоке и жестоким насилием изгоняющей оттуда христиан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.</w:t>
      </w:r>
    </w:p>
    <w:p w:rsidR="0099448F" w:rsidRDefault="008920EA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val="en-US" w:eastAsia="ru-RU"/>
        </w:rPr>
      </w:pPr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Фонд </w:t>
      </w:r>
      <w:proofErr w:type="spellStart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>Варнава</w:t>
      </w:r>
      <w:proofErr w:type="spellEnd"/>
      <w:r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 отправил экстренную помощь пострадавшим на медицинские расходы и другие нужды</w:t>
      </w:r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 xml:space="preserve">. </w:t>
      </w:r>
      <w:r w:rsidR="007E1FB9"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Чтобы помочь христианам Пакистана, пострадавшим во время терактов в </w:t>
      </w:r>
      <w:proofErr w:type="spellStart"/>
      <w:r w:rsidR="007E1FB9" w:rsidRPr="007E1FB9">
        <w:rPr>
          <w:rFonts w:eastAsia="Times New Roman" w:cs="Arial"/>
          <w:color w:val="404040"/>
          <w:sz w:val="28"/>
          <w:szCs w:val="28"/>
          <w:lang w:eastAsia="ru-RU"/>
        </w:rPr>
        <w:t>Лахоре</w:t>
      </w:r>
      <w:proofErr w:type="spellEnd"/>
      <w:r w:rsidR="0099448F" w:rsidRPr="0099448F">
        <w:rPr>
          <w:rFonts w:eastAsia="Times New Roman" w:cs="Arial"/>
          <w:color w:val="404040"/>
          <w:sz w:val="28"/>
          <w:szCs w:val="28"/>
          <w:lang w:eastAsia="ru-RU"/>
        </w:rPr>
        <w:t>,</w:t>
      </w:r>
      <w:r w:rsidR="007E1FB9"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 пожалуйста, перечислите пожертвования в фонд </w:t>
      </w:r>
      <w:r w:rsidR="007E1FB9" w:rsidRPr="007E1FB9">
        <w:rPr>
          <w:rFonts w:eastAsia="Times New Roman" w:cs="Arial"/>
          <w:b/>
          <w:color w:val="404040"/>
          <w:sz w:val="28"/>
          <w:szCs w:val="28"/>
          <w:lang w:eastAsia="ru-RU"/>
        </w:rPr>
        <w:t>Пакистан — помощь жертвам насилия и несправедливости (код проекта 41-842)</w:t>
      </w:r>
      <w:r w:rsidR="007E1FB9"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: </w:t>
      </w:r>
      <w:hyperlink r:id="rId6" w:history="1">
        <w:r w:rsidR="007E1FB9" w:rsidRPr="007E1FB9">
          <w:rPr>
            <w:rStyle w:val="a4"/>
            <w:rFonts w:eastAsia="Times New Roman" w:cs="Arial"/>
            <w:sz w:val="28"/>
            <w:szCs w:val="28"/>
            <w:u w:val="none"/>
            <w:lang w:val="en-US" w:eastAsia="ru-RU"/>
          </w:rPr>
          <w:t>www</w:t>
        </w:r>
        <w:r w:rsidR="007E1FB9" w:rsidRPr="007E1FB9">
          <w:rPr>
            <w:rStyle w:val="a4"/>
            <w:rFonts w:eastAsia="Times New Roman" w:cs="Arial"/>
            <w:sz w:val="28"/>
            <w:szCs w:val="28"/>
            <w:u w:val="none"/>
            <w:lang w:eastAsia="ru-RU"/>
          </w:rPr>
          <w:t>.barnabasfund.ru/</w:t>
        </w:r>
        <w:proofErr w:type="spellStart"/>
        <w:r w:rsidR="007E1FB9" w:rsidRPr="007E1FB9">
          <w:rPr>
            <w:rStyle w:val="a4"/>
            <w:rFonts w:eastAsia="Times New Roman" w:cs="Arial"/>
            <w:sz w:val="28"/>
            <w:szCs w:val="28"/>
            <w:u w:val="none"/>
            <w:lang w:eastAsia="ru-RU"/>
          </w:rPr>
          <w:t>donate</w:t>
        </w:r>
        <w:proofErr w:type="spellEnd"/>
      </w:hyperlink>
      <w:r w:rsidR="007E1FB9" w:rsidRPr="007E1FB9">
        <w:rPr>
          <w:rFonts w:eastAsia="Times New Roman" w:cs="Arial"/>
          <w:color w:val="404040"/>
          <w:sz w:val="28"/>
          <w:szCs w:val="28"/>
          <w:lang w:eastAsia="ru-RU"/>
        </w:rPr>
        <w:t xml:space="preserve"> </w:t>
      </w:r>
    </w:p>
    <w:p w:rsidR="007E1FB9" w:rsidRDefault="007E1FB9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val="en-US" w:eastAsia="ru-RU"/>
        </w:rPr>
      </w:pPr>
    </w:p>
    <w:p w:rsidR="007E1FB9" w:rsidRDefault="007E1FB9" w:rsidP="0099448F">
      <w:pPr>
        <w:spacing w:before="100" w:beforeAutospacing="1" w:after="100" w:afterAutospacing="1" w:line="240" w:lineRule="auto"/>
        <w:rPr>
          <w:rFonts w:eastAsia="Times New Roman" w:cs="Arial"/>
          <w:color w:val="404040"/>
          <w:sz w:val="28"/>
          <w:szCs w:val="28"/>
          <w:lang w:val="en-US" w:eastAsia="ru-RU"/>
        </w:rPr>
      </w:pPr>
    </w:p>
    <w:p w:rsidR="007E1FB9" w:rsidRPr="0099448F" w:rsidRDefault="007E1FB9" w:rsidP="00994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E1FB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Фонд </w:t>
      </w:r>
      <w:proofErr w:type="spellStart"/>
      <w:r w:rsidRPr="007E1FB9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Варнава</w:t>
      </w:r>
      <w:proofErr w:type="spellEnd"/>
      <w:r w:rsidRPr="007E1FB9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  <w:t>www.barnabasfund.ru</w:t>
      </w:r>
    </w:p>
    <w:p w:rsidR="002C6E04" w:rsidRPr="007E1FB9" w:rsidRDefault="007E1FB9">
      <w:pPr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sectPr w:rsidR="002C6E04" w:rsidRPr="007E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1F"/>
    <w:rsid w:val="00136FB1"/>
    <w:rsid w:val="007E1FB9"/>
    <w:rsid w:val="00821FAE"/>
    <w:rsid w:val="008920EA"/>
    <w:rsid w:val="0099448F"/>
    <w:rsid w:val="00AC78F0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9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9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48F"/>
    <w:rPr>
      <w:color w:val="0000FF"/>
      <w:u w:val="single"/>
    </w:rPr>
  </w:style>
  <w:style w:type="character" w:styleId="a5">
    <w:name w:val="Strong"/>
    <w:basedOn w:val="a0"/>
    <w:uiPriority w:val="22"/>
    <w:qFormat/>
    <w:rsid w:val="0099448F"/>
    <w:rPr>
      <w:b/>
      <w:bCs/>
    </w:rPr>
  </w:style>
  <w:style w:type="character" w:customStyle="1" w:styleId="apple-converted-space">
    <w:name w:val="apple-converted-space"/>
    <w:basedOn w:val="a0"/>
    <w:rsid w:val="0099448F"/>
  </w:style>
  <w:style w:type="paragraph" w:styleId="a6">
    <w:name w:val="Balloon Text"/>
    <w:basedOn w:val="a"/>
    <w:link w:val="a7"/>
    <w:uiPriority w:val="99"/>
    <w:semiHidden/>
    <w:unhideWhenUsed/>
    <w:rsid w:val="0099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9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9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448F"/>
    <w:rPr>
      <w:color w:val="0000FF"/>
      <w:u w:val="single"/>
    </w:rPr>
  </w:style>
  <w:style w:type="character" w:styleId="a5">
    <w:name w:val="Strong"/>
    <w:basedOn w:val="a0"/>
    <w:uiPriority w:val="22"/>
    <w:qFormat/>
    <w:rsid w:val="0099448F"/>
    <w:rPr>
      <w:b/>
      <w:bCs/>
    </w:rPr>
  </w:style>
  <w:style w:type="character" w:customStyle="1" w:styleId="apple-converted-space">
    <w:name w:val="apple-converted-space"/>
    <w:basedOn w:val="a0"/>
    <w:rsid w:val="0099448F"/>
  </w:style>
  <w:style w:type="paragraph" w:styleId="a6">
    <w:name w:val="Balloon Text"/>
    <w:basedOn w:val="a"/>
    <w:link w:val="a7"/>
    <w:uiPriority w:val="99"/>
    <w:semiHidden/>
    <w:unhideWhenUsed/>
    <w:rsid w:val="0099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nabasfund.ru/don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2015-03-24T09:02:00Z</dcterms:created>
  <dcterms:modified xsi:type="dcterms:W3CDTF">2015-03-24T09:38:00Z</dcterms:modified>
</cp:coreProperties>
</file>