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9A35D3" w:rsidRDefault="0092461D" w:rsidP="0064068E">
      <w:pPr>
        <w:pStyle w:val="Month"/>
        <w:suppressAutoHyphens w:val="0"/>
        <w:spacing w:before="120"/>
        <w:rPr>
          <w:color w:val="00B0F0"/>
          <w:spacing w:val="0"/>
          <w:position w:val="0"/>
          <w:lang w:val="ru-RU"/>
        </w:rPr>
      </w:pPr>
      <w:r w:rsidRPr="009A35D3">
        <w:rPr>
          <w:caps/>
          <w:color w:val="00B0F0"/>
          <w:spacing w:val="0"/>
          <w:position w:val="0"/>
          <w:lang w:val="ru-RU"/>
        </w:rPr>
        <w:t>Молитвенный Дневник</w:t>
      </w:r>
      <w:r w:rsidR="00924A5C" w:rsidRPr="009A35D3">
        <w:rPr>
          <w:color w:val="00B0F0"/>
          <w:spacing w:val="0"/>
          <w:position w:val="0"/>
          <w:lang w:val="ru-RU"/>
        </w:rPr>
        <w:t xml:space="preserve">                 </w:t>
      </w:r>
      <w:r w:rsidRPr="009A35D3">
        <w:rPr>
          <w:color w:val="00B0F0"/>
          <w:spacing w:val="0"/>
          <w:position w:val="0"/>
          <w:lang w:val="ru-RU"/>
        </w:rPr>
        <w:t xml:space="preserve"> </w:t>
      </w:r>
      <w:r w:rsidR="005849A1">
        <w:rPr>
          <w:color w:val="00B0F0"/>
          <w:spacing w:val="0"/>
          <w:position w:val="0"/>
          <w:lang w:val="ru-RU"/>
        </w:rPr>
        <w:t>Август</w:t>
      </w:r>
      <w:r w:rsidR="00924A5C" w:rsidRPr="009A35D3">
        <w:rPr>
          <w:color w:val="00B0F0"/>
          <w:spacing w:val="0"/>
          <w:position w:val="0"/>
          <w:lang w:val="ru-RU"/>
        </w:rPr>
        <w:t>-2016</w:t>
      </w:r>
      <w:r w:rsidR="00924A5C" w:rsidRPr="009A35D3">
        <w:rPr>
          <w:color w:val="00B0F0"/>
          <w:spacing w:val="0"/>
          <w:position w:val="0"/>
          <w:lang w:val="ru-RU"/>
        </w:rPr>
        <w:br/>
      </w:r>
      <w:r w:rsidRPr="009A35D3">
        <w:rPr>
          <w:color w:val="00B0F0"/>
          <w:spacing w:val="0"/>
          <w:position w:val="0"/>
          <w:lang w:val="ru-RU"/>
        </w:rPr>
        <w:t>Фонда Варнава</w:t>
      </w:r>
      <w:r w:rsidR="005B58C1" w:rsidRPr="009A35D3">
        <w:rPr>
          <w:color w:val="00B0F0"/>
          <w:spacing w:val="0"/>
          <w:position w:val="0"/>
          <w:lang w:val="ru-RU"/>
        </w:rPr>
        <w:t xml:space="preserve">  </w:t>
      </w:r>
    </w:p>
    <w:p w:rsidR="005B58C1" w:rsidRPr="00924A5C" w:rsidRDefault="005B58C1" w:rsidP="009A35D3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924A5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 xml:space="preserve">Благодарим вас за молитвы о наших братьях и сестрах во Христе, это так важно для них. Порою мы вынуждены изменять или опускать их имена из соображений безопасности, и у нас есть всего несколько страниц, чтобы рассказать вам о них, но Господь знает всех их поименно и все, в чем они нуждаются. Спасибо за понимание. 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Необязательно огранич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и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ваться словами, в которых выражены молитвенные нужды. Вы можете молиться об этих ситуациях своими словами, как побуждает вас Господь. Каждое воскресенье мы публик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у</w:t>
      </w:r>
      <w:r w:rsidR="00A5714C">
        <w:rPr>
          <w:rFonts w:ascii="Verdana" w:hAnsi="Verdana"/>
          <w:b/>
          <w:bCs/>
          <w:color w:val="666666"/>
          <w:sz w:val="18"/>
          <w:szCs w:val="18"/>
          <w:shd w:val="clear" w:color="auto" w:fill="FFFFFF"/>
        </w:rPr>
        <w:t>ем молитву, ее тоже можно дополнять своими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7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Понедельник 1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Аруше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Танзания, церковь растет очень быстро, и Фонд Варнава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заботился о том, чтобы верующие получили 100,000 Новых Заветов на суахили. Согласно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реписи 2012 года, 82% населения там — христ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ане. Много новых общин собираются на богосл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жения в палатках. Однако региональный коми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сар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Дауди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Нтибенда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сказал, что нужно закрыть палаточные церкви, потому что своим пением они создают “зашумленность”. Христиане удивляются, почему же мусульманские призывы к намазу (5 раз в день) не считаются зашумленностью.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пасторы церквей не поддав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лись давлению, а мистер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Нтибенда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прекратил притеснять верующих.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2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реди СМИ Танзании прео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ладают мусульманские. Из 26 телестанций лишь восемь принадлежат христианам. Из 125 ради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станций христианских всего 38. Директор Упра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 по регулированию коммуникаций в Танз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нии (TCRA) Али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Яхья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Симба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отклонил 11 заявл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 о регистрации радиостанций в районах с пр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обладающим мусульманским населением, по-видимому, просто из-за того, что их владельцы христиане. Недавно Али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Симба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был уволен, одн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ко министр правительства, контролирующий TCRA, остается радикальным мусульманином, не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раз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делавший тревожные антихристианские зая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ления. Молитесь о том, чтобы голос христиане не был заглушен в этой стране, где большинство населения христиане.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Среда 3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32 исламских шейха в одном из регионов Восточной Африки уверовали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Христа, но им пришлось покинуть свои дома из-за опасн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насилия со стороны местных мусульман. Двое из них вернулись ненадолго, на похороны ро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ственников, но во время визита оба загадочным образом умерли. Еще накануне они прекрасно себя чувствовали. Молитесь о защите других 30-ти и о многих других мусульманах в этой стране, которые решили последовать за Христом.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4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ожалуйста, молитесь об Уганде — новый закон впервые одобрил введение шариатской финансовой системы в этой стране. Пасторы, опасаясь, что это первый шаг на пути принятия шариата, выразили свой протест през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денту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Мусевени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Президент проинформировал муфтия Уганды, что церковь жалуется на созд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исламского шариатского финансового ба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кинга. Церковь надеется, что президент внял их опасениям, однако для изменения ситуации нео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ходимо внести изменения в закон.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5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“Неизвестный позвонил в церковь со скрытого номера, представился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сульманином и сказал, что собирается через 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сколько дней взорвать церковь. Это повторилось дважды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… П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ожалуйста, молитесь о Божьей защите и забота, а также о церкви, чтобы она не была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скована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страхом”. Такое сообщение пришло в Фонд Варнава из Таджикистана 25 апреля. Возн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сите Господу в молитве эту общину, их пастора, а также того человека, который угрожает им.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Суббота 6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 референдуме, прошедшем в Таджикистане 22 мая, подавляющее больши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 голосов одобрили поправки в конституцию, которые позволят самодержцу-президенту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Рахм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править страной неограниченное время. Кроме этого, он и его семья получают полную неприко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новенность. Политические партии, созданные на основе религии, оказались под запретом, поэтому его главная оппозиция — Партия исламского во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рождения Таджикистана — оказалась вне закона. Президентская власть коррупционная и репре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сивная, но для христиан Таджикистана это лучше, чем находиться под властью исламской партии. В последние месяцы радикальные мусульмане предприняли как минимум две попытки госуда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ственного переворота. Молитесь о том, чтобы 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бящим Бога христианам Таджикистана все соде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ствовало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благу (Рим. 8:28).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7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, Господь, мы молимся сег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дня о христианах в Узбекистане, которые подвергаются судебным преследованиям и штрафам, как правило просто за хранение христианской литературы. Многие из них бедны и не имеют возможности платить эти штрафы, им приходится продавать землю, которую они возделывали, чтобы заработать на жизнь. Пожалуйста, позаботься о них, 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Иегова-Ире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. Молимся также об адвокате-христианине, который защищает верующих в судах и у которого слабое здоровье из-за проблем с сердцем. Укрепи и исцели его, чтобы он мог и дальше служить своими сп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собностями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воему верному народу.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8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Катарец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живущий со своей женой в Сан-Антонио, штат Техас, был 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винен в рабовладении из-за жестокого обращения с двумя женщинами-азиатками, работающими на него. В суде пара оправдывала свои действия, указывая на то, что Мухаммед имел рабов и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этому наказание их за это означает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исламофобию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Их депортировали и присудили выплатить каждой женщине $60,000. Классический ислам принимает рабство, и 9 стран, где доминирует ислам, сохр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няли рабовладение вплоть до 20 века. В 21 веке 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группировка ИГИЛ создала рынок рабов, чтобы продавать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езидок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христианок и детей, которых они захватили. Молитесь о запрете рабства в 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ламе.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9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Австралии Палата предст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вителей единогласно согласилась назвать де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ствия ИГИЛ в отношении ассирийского народа “геноцидом”. Большинство христиан в Ираке и Сирии являются этническими ассирийцами, к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ренными жителями этого региона, жившими здесь за много веков до прихода арабов-мусульман. Молитесь о том, чтобы все больше западных стран признали действия ИГИЛ геноцидом и последов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примеру Австралии, предоставив убежище христианским беженцам с Ближнего Востока.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9F8DCB3" wp14:editId="7B377439">
            <wp:extent cx="2857500" cy="1895475"/>
            <wp:effectExtent l="0" t="0" r="0" b="9525"/>
            <wp:docPr id="3" name="Рисунок 3" descr="Australia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E7" w:rsidRPr="00603EE7" w:rsidRDefault="00603EE7" w:rsidP="00603EE7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 рамках проекта Фонда Варнава “Операция Приб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жище” семьи христиан из Сирии и Ирака обрели н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вый дом в Австралии, а вместе с ним — мир и бе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з</w:t>
      </w: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опасность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10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дному британцу суд запретил водить своего 9-летнего сына в какое-либо хр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стианское здание. Родители мальчика развелись, и его мать, ярая мусульманка, подала в суд иск, который также требует, чтобы отец кормил мал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чика только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халяльной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пищей. Отец мальчика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сульманин, но он не следует строго исламу и ч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 посещает мероприятия в поместной церкви. Он хочет, чтобы его сын мог свободно выбрать для себя религию сам, а также мог видеть, что христиане — не “бессердечные и аморальные” люди, как ему самому говорили в детстве.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том, чтобы решение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суда было скорее 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менено и чтобы этот мальчик выбрал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для себя следовать за Иисусом!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Четверг 11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Власти Испании утвердили новый порядок преподавания ислама в госуда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ственных школах. Исламская комиссия Испании написала специальное руководство, согласно к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торому дети от 3 до 6 лет должны изучать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шахаду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(исламское исповедание веры), а дети от 6 до 12 лет должны знать ее наизусть на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арабском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панском. Многие мусульмане верят, что даже формальное произнесение слов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шахады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означает принятие ислама, а поэтому будет считаться, что каждый ребенок в Испании принял ислам.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Бог открыл глаза правительству Испании и показал последствия таких нововвед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ний. Молитесь об отмене этих новых правил.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12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Христиане, ищущие убеж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 в Швеции, не всегда находят спасение от г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нений. Много случаев, когда христианские прос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тели убежища сталкиваются с угрозами от прос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телей-мусульман, с которыми они живут. Некот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рым приходится даже покидать “приюты” и пр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таться в церквях или еще где-то. Это признают сотрудники приютов, полиция, другие власти и даже некоторые парламентарии. Однако Андерс Дэн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Элиассон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директор Шведского миграционн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 совета, отказался рассмотреть вопрос о пред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ставлении христианским просителям убежища 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дельного места проживания, хотя и признал их незащищенность. Молитесь о том, чтобы Дэн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ассон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изменил свое мнение, пока не начались жертвы.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13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 время нападения исл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мистских боевиков на ближневосточный офис миссии “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Уиклиф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были убиты четыре переводч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ка. Двоих застрелили, а когда патроны законч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лись, еще двоих забили до смерти прикладами. Книги, материалы с переводами и оборудование офиса было сожжено и уничтожено. “Оставшаяся команда переводчиков решила удвоить свои ус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лия по переводу, публикации и издания Слова Божьего для этих восьми языковых сообществ”, — говорится в заявлении “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Уиклифа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”. Благодарите Бога за посвященность этих служителей и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Господь позволил им выполнить эту задачу.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14 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Любящий Отец наш Небесный, мы молимся Тебе сегодня о детях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воих, ж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вущих в Саудовской Аравии, где закон з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прещает им публично показывать свою л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ю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бовь к Тебе и приверженность Слову Твоему. Пожалуйста, даруй им возможность встр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е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чаться друг с другом, чтобы находить обо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рение в христианском общении с другими верующими, учиться друг у друга и укре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ляться в вере. Сохрани их от всякого страха и защити от зла. Многие из них работают в тяжелых условиях, чтобы прокормить свои семьи, оставшиеся на родине. Пожалуйста, утешь их в одиночестве и помоги выстоять все испытания. Молимся об этом во имя Иисуса Христа.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15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“Недавняя война ост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вила свои шрамы на Газе — убиты многие жители, разрушены здания. Мы призваны исцелить эти раны и многие несчастья, обрушившиеся на Газу. Не хватает медикаментов, одежда, повсюду голод и жажда.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. Без помощи свыше (от нашего Госп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да) и без вашей поддержки мы ничего не смогли бы сделать для нашего народа”. Такое сообщение мы получили недавно от пастора в Газе. Фонд Варнава продолжает поддерживать малочисле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и притесняемых христиан Газы. Пожалуйста, молитесь, чтобы Господь укрепил их веру и защ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тил от зла.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16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Центральноа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риканской республики просят молиться об их 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вом правительстве. Исламская повстанческая группировка “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Селека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”, захватившая власть в кр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вавом перевороте 24 марта 2013 года и которую на время сменило переходное правительство, 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охотно принимает новое постоянное правител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ство, требуя больше своего представительства в нем. Две трети районов находятся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оккупацией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“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Селека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”, лидеры исламистов говорят о раздел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нии страны. Молитесь о том, чтобы правительство поддерживало мир, единство и стабильность в этой стране, в которой большинство населения христиане.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lastRenderedPageBreak/>
        <w:t>Среда 17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“Нам нужно молиться о буд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щем Церкви”, — написал Фонду Варнава пастор из Уганды в апреле. Он расск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зал, какие гонения испытывают христиане даже за малейшую крит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 ислама, в то время как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 никогда не обвиняют за выражение ярых антихристианских взглядов. Пастор высказывает свои опасения, что все это ведет к страху среди христиан и вероя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ности того, что они пойдут на компромисс со св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ей верой, позволив “навязать” им ислам.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каждом христианине в Уганде, об их тве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дой вере и посвященной жизни, чтобы они и дом их служили Господу (Иисус 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вин 24:15).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37A030A" wp14:editId="6AD36887">
            <wp:extent cx="2857500" cy="2143125"/>
            <wp:effectExtent l="0" t="0" r="0" b="9525"/>
            <wp:docPr id="2" name="Рисунок 2" descr="Христиане Уган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ристиане Уган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E7" w:rsidRPr="00603EE7" w:rsidRDefault="00603EE7" w:rsidP="00603EE7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Уганды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18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У. М. — очень открытый, 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кренний христианский пастор в Уганде и бывший мусульманин, он пережил уже 12 покушений и постоянно подвергается нападениям, оставля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щим увечья. Его очень беспокоит тот факт, что мусульмане так активны в политике Уганды и 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нимают многие важные посты при правительстве. Используя свое положение, мусульмане стали 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менять христианских политиков мусульманскими, чтобы продвигать свои цели. Молитесь о защите пастора У. М. от всех, кто желает ему зла. Прос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 также, чтобы христиане, которых Бог призвал к участию в политике, были честными и усердными,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ища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прежде всего Царства Божьего и правды Его.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19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Христиане Танзании благ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дарны Богу за то, что президент Джон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Магуфули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свои первые девять месяцев у власти показал, что старается возвратить Танзанию назад к светскому государству, в котором последователи разных 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лигий пользовались бы равными правами. Хотя 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сам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Магуфули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христианин, его главные помощн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 — вице-президент и премьер-министр —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сульмане. 60% населения страны — христиане, однако в последние годы наблюдается быстрый рост процесса исламизации. Молитесь о том, чт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президент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Магуфули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имел проницательность в управлении народом Танзании. Да даст ему Го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сердце разумное, чтобы в этой сложной 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туации различать, что добро и что зло (3 Царств 3:9).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20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некоторых регионах 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зании, где преобладает мусульманское насел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ние, таких как Линди, появляются новые движ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ния, призывающие “истребить неверных с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сульманской земли”. Христианские пасторы тще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 пытаются добиться от правительства назначить христиан в местную администрацию этих реги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нов, чтобы они положили конец исламским рел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гиозным чисткам и гонениям на христиан. Мол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том, чтобы рука Господня была над Танз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нией, чтобы защитить христиан от тех, кто желает их истребить.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21 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Отец Небесный, мы просим Тебя излить силу на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воих последователей во многих странах мира, которые ежедневно сталкиваются с угрозами, запугиваниями и нападениями только за свою любовь к Тебе. Мы просим Тебя, укрепи ослабевшие руки и утверди колени дрожащие, скажи 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робким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душой: “Будьте тверды, не бойтесь; вот Бог ваш, придет отмщение, воздаяние Божие; Он придет и спасет вас” (Исайя 35:3-4). Пож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луйста, благослови их верой, растущей день за днем, надеждой твердой непоколебимой, и миром, который превыше всякого ума. Просим об этом во имя Иисуса Христа.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22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19 мая нигерийские военные освободили 97 женщин и детей, пох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щенных Боко-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Харам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Славьте Господа за это. Сначала думали, что в их числе есть девочки,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хищенные из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чибокской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школы в апреле 2014 г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да, но позже выяснилось, что эти дети были схв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чены при других обстоятельствах. Продолжайте 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молиться о тех девочках и о других людях, пох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щенных исламистами, — таких около 3,000 чел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век. Молитесь о том, чтобы нигерийская армия нашла и освободила их, а пока чтобы Господь укрепил веру похищенных христиан, которых сейчас принуждают к исламу.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23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конце прошлого года пр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зидент Гамбии — крошечного государства в 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падной Африке — объявил, что теперь Гамбия является исламским государством. Население Гамбии на 90% мусульманское, много лет между христианами, мусульманами и последователями африканских религий существовали добрые вза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моотношения. Но исламское государство означает нечто иное, чем просто государство с преоблад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ющим мусульманским населением. Это значит, что Гамбия теперь будет ориентироваться на модель раннего исламского государства под управлением Мухаммеда. Президент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Джамме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однако, поспешил заверить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к христианам будут “относиться с прежним уважением”, и празднов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ние Рождества не отменится. Вопрос в том, какое “прежнее уважение” может быть, если будет вв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 шариат, согласно которому христиане по ст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тусу ниже мусульман. Молитесь о том, чтобы для всех жителей Гамбии сохранилась полная религ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озная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свобода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соблюдались права человека.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24 августа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Либерии развернулись деб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ты о том, должна или нет она быть официально признана христианским государством. В мае,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 целого года спорных обсуждений, этот вопрос вычеркнут из списка рекомендуемых законод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тельных мер Палаты представителей. Естестве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но, мусульмане были против, даже появились угрозы насилия, а сейчас, после затяжной и кр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вопролитной гражданской войны, Либерии это нужно меньше всего. По данным переписи 2008 года, в Либерии 86% христиан и 12% мусульман. Однако последние сообщения говорят о большом влиянии мусульман из племени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Мандинго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динка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), пересекающих границу из соседней Гв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неи. На данный момент конституция отделяет церковь от государства и предоставляет свободу 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религии. Молитесь о мире, стабильности и равн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правии для всех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либерийцев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Четверг 25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Жестокая исламистская группировка «Объединенные демократические силы» (ОДС), также известная как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Muslim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Defence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International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(MDI), была изгнана из Уганды и обосновалась на востоке Конго. Они совершили массу жестоких нападений на местное население, которое, в основном, состоит из христиан. Их же подозревают в нападении 3 мая, когда мачете и топорами были убиты 16 человек. Число поги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ших затем возросло до 34, так как многие сконч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лись от полученных ран позднее. Просите Бога защитить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вой народ и дать им силы простить своих врагов и отвечать им с любовью, как Хр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стос.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Пятница 26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“Покрой путь цветами и восплещи Господу. Иисус Христос грядет! Возв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селись и будь добр к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ближнему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Иисус Христос грядет!” Иранские христиане, бывшие когда-то мусульманами, сочинили много прекрасных песен на фарси, своем родном языке. Они поют о своей любви к Иисусу и о том, как они ждут Его во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вращения. Они сталкиваются с постоянным да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лением, многие томятся за решеткой за отступн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чество от ислама и служение в христианской церкви. Молитесь о том, чтобы их любовь к Го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поду поддерживала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их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они продолжали и дал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 воспевать Господу (Деяния 16:25).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</w:pP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Суббота 27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Вьетнамский пастор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Нгуен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Конг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Чинх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его жена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Тхи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Хонг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являются 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тивистами, борющимися за религиозную свободу и права ч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ловека. В апреле и мае госпожа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Тран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четыре раза подвергалась арестам, допросам, 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биениям и жестокому обращению. Оказалось, ее преследуют за то, что она встречалась с послом США по ме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дународной религиозной свободе. Тем временем пастор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Нгуен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находится в тюрьме, он отбывает 11-летний срок лишения свободы.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об этих мужественных супругах-служителях, которые так жаждут свободы для других, что готовы пожертвовать своей собстве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ной.</w:t>
      </w:r>
      <w:proofErr w:type="gramEnd"/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28 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Дорогой Господь, нам радос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т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но вспоминать о том, что ты Всеведущий, Вездесущий и Всемогущий Бог. Мы приносим Тебе на руках молитвы Северную Корею, т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а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кую закрытую и непонятную для нас, но полностью открытую перед Тобой. Пожалу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й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ста, помоги ее голодающему и притесняем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о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му народу. Ты знаешь в деталях жизнь хр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и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стиан в этой стране, у Тебя исчислены все их скитания и слезы (Псалом 55:9). Пожалу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й</w:t>
      </w: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ста, укрепляй и поддерживай их день за днем, шаг за шагом. Да будет жизнь их в терпении и стойкости во славу</w:t>
      </w:r>
      <w:proofErr w:type="gramStart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вою.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10EEB88D" wp14:editId="312AA1FC">
            <wp:extent cx="2857500" cy="1838325"/>
            <wp:effectExtent l="0" t="0" r="0" b="9525"/>
            <wp:docPr id="1" name="Рисунок 1" descr="Фонд Варнава поддерживает христианские пекарни в Северной Корее, которые обеспечивают бесплатным хлебом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д Варнава поддерживает христианские пекарни в Северной Корее, которые обеспечивают бесплатным хлебом дет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EE7" w:rsidRPr="00603EE7" w:rsidRDefault="00603EE7" w:rsidP="00603EE7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603EE7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поддерживает христианские пекарни в Северной Корее, которые обеспечивают бесплатным хлебом детей</w:t>
      </w:r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Понедельник 29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Христиане Малайзии рады последним новостям из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еди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ственного штата, где преобладает христианское население. 41-летний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Анак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Ребит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родился в христианской семье, но когда ему было 8, его 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дители приняли ислам, что в глазах закона озн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чает, что он тоже стал мусульманином. Но в 1999 году он принял крещение и начал юридическую борьбу за право не только быть, но и называться христианином. В марте этого года Верховный суд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Кучинга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столицы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Саравака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вынес постановление о том, что из личных документов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можно убрать слово “ислам”. В апреле регистрационный отдел штата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подал иск, чтобы обжал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решение суда, но в мае этот иск был от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зван, и решение в пользу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Рони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вступило в силу. Молитесь о том, чтобы этот важный юридический прецедент помог многим другим мусульманам М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лайзии, которые решили последовать за Христом.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</w:p>
    <w:p w:rsid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Вторник 30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5 апреля в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Тимике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Запа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ное Папуа, власти Индонезии открыли огонь по христианам, собравшимся на молитвенную встр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чу, затем арестовали около десятка человек. Мн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гие жители Западного Папуа хотели бы независ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мости от Индонезии, в том числе из-за того, что в их провинции 80% христиан, в то время как в 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донезии проживает самое большое количество мусульман в мире. Перед молитвенным собранием состоялось шествие с призывом к референдуму о независимости. Молитесь Господу о том, чтобы Он помог христианам Западного Папуа, которые уже устали от гонений.</w:t>
      </w: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603EE7" w:rsidRPr="00603EE7" w:rsidRDefault="00603EE7" w:rsidP="00603EE7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603EE7">
        <w:rPr>
          <w:rFonts w:ascii="Verdana" w:eastAsia="Times New Roman" w:hAnsi="Verdana" w:cs="Times New Roman"/>
          <w:b/>
          <w:bCs/>
          <w:color w:val="AF0000"/>
          <w:sz w:val="18"/>
          <w:szCs w:val="18"/>
          <w:bdr w:val="none" w:sz="0" w:space="0" w:color="auto" w:frame="1"/>
          <w:lang w:eastAsia="ru-RU"/>
        </w:rPr>
        <w:t>Среда 31 августа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Сегодня крайний срок подписи петиции, которую подготовил Фонд Варнава в з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щиту христиан Ближнего Востока (бланки по п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чте еще будут приниматься пару недель). Пож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луйста, молитесь о том, чтобы эта петиция </w:t>
      </w:r>
      <w:proofErr w:type="gram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несла желаемый результат</w:t>
      </w:r>
      <w:proofErr w:type="gram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: чтобы власти разных стран признали намерение группировки ИГИЛ “очистить” свою территорию от всех </w:t>
      </w:r>
      <w:proofErr w:type="spellStart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немусульман</w:t>
      </w:r>
      <w:proofErr w:type="spellEnd"/>
      <w:r w:rsidRPr="00603EE7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от неисламской культуры и приняли в связи с этим соответствующие меры.</w:t>
      </w:r>
    </w:p>
    <w:p w:rsidR="00A80425" w:rsidRPr="00924A5C" w:rsidRDefault="00A5714C" w:rsidP="00A5714C">
      <w:pPr>
        <w:shd w:val="clear" w:color="auto" w:fill="FFFFFF"/>
        <w:spacing w:after="0" w:line="324" w:lineRule="atLeast"/>
        <w:jc w:val="both"/>
        <w:textAlignment w:val="baseline"/>
        <w:sectPr w:rsidR="00A80425" w:rsidRPr="00924A5C" w:rsidSect="00A5714C">
          <w:type w:val="continuous"/>
          <w:pgSz w:w="11906" w:h="16838"/>
          <w:pgMar w:top="567" w:right="850" w:bottom="1134" w:left="993" w:header="708" w:footer="708" w:gutter="0"/>
          <w:cols w:num="2" w:space="425"/>
          <w:docGrid w:linePitch="360"/>
        </w:sectPr>
      </w:pPr>
      <w:r w:rsidRPr="00924A5C">
        <w:t xml:space="preserve"> </w:t>
      </w:r>
    </w:p>
    <w:p w:rsidR="000A45FD" w:rsidRPr="00924A5C" w:rsidRDefault="000A45FD" w:rsidP="0064068E">
      <w:pPr>
        <w:pBdr>
          <w:bottom w:val="single" w:sz="6" w:space="1" w:color="auto"/>
        </w:pBdr>
        <w:spacing w:before="120" w:after="0"/>
      </w:pPr>
    </w:p>
    <w:p w:rsidR="000A45FD" w:rsidRPr="009A35D3" w:rsidRDefault="005B58C1" w:rsidP="00A5714C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  <w:r w:rsidRPr="009A35D3">
        <w:rPr>
          <w:rStyle w:val="Daytitle"/>
          <w:rFonts w:ascii="Verdana" w:hAnsi="Verdana"/>
          <w:b w:val="0"/>
          <w:caps w:val="0"/>
          <w:color w:val="00B0F0"/>
          <w:sz w:val="36"/>
        </w:rPr>
        <w:t>www.barnabasfund.ru</w:t>
      </w:r>
      <w:r w:rsidR="00924A5C" w:rsidRPr="009A35D3"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val="en-US" w:eastAsia="ru-RU"/>
        </w:rPr>
        <w:t xml:space="preserve">                         </w:t>
      </w:r>
      <w:r w:rsidR="005849A1" w:rsidRPr="005849A1">
        <w:rPr>
          <w:rStyle w:val="Daytitle"/>
          <w:rFonts w:ascii="Verdana" w:hAnsi="Verdana"/>
          <w:color w:val="00B0F0"/>
          <w:sz w:val="36"/>
        </w:rPr>
        <w:t>август</w:t>
      </w:r>
      <w:r w:rsidRPr="009A35D3">
        <w:rPr>
          <w:rStyle w:val="Daytitle"/>
          <w:rFonts w:ascii="Verdana" w:hAnsi="Verdana"/>
          <w:caps w:val="0"/>
          <w:color w:val="00B0F0"/>
          <w:sz w:val="36"/>
        </w:rPr>
        <w:t xml:space="preserve">-2016 </w:t>
      </w: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6D6" w:rsidRDefault="000D06D6" w:rsidP="0092461D">
      <w:pPr>
        <w:spacing w:after="0" w:line="240" w:lineRule="auto"/>
      </w:pPr>
      <w:r>
        <w:separator/>
      </w:r>
    </w:p>
  </w:endnote>
  <w:endnote w:type="continuationSeparator" w:id="0">
    <w:p w:rsidR="000D06D6" w:rsidRDefault="000D06D6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2A3F9C">
      <w:rPr>
        <w:b w:val="0"/>
        <w:bCs w:val="0"/>
        <w:lang w:val="ru-RU"/>
      </w:rPr>
      <w:t xml:space="preserve">            </w:t>
    </w:r>
    <w:r w:rsidR="00924A5C">
      <w:rPr>
        <w:b w:val="0"/>
        <w:bCs w:val="0"/>
        <w:lang w:val="ru-RU"/>
      </w:rPr>
      <w:t xml:space="preserve">      </w:t>
    </w:r>
    <w:r w:rsidR="00603EE7">
      <w:rPr>
        <w:b w:val="0"/>
        <w:bCs w:val="0"/>
        <w:lang w:val="ru-RU"/>
      </w:rPr>
      <w:t>АВГУСТ</w:t>
    </w:r>
    <w:r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6D6" w:rsidRDefault="000D06D6" w:rsidP="0092461D">
      <w:pPr>
        <w:spacing w:after="0" w:line="240" w:lineRule="auto"/>
      </w:pPr>
      <w:r>
        <w:separator/>
      </w:r>
    </w:p>
  </w:footnote>
  <w:footnote w:type="continuationSeparator" w:id="0">
    <w:p w:rsidR="000D06D6" w:rsidRDefault="000D06D6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4438"/>
    <w:rsid w:val="00401839"/>
    <w:rsid w:val="00504FF7"/>
    <w:rsid w:val="0052136F"/>
    <w:rsid w:val="005849A1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5985"/>
    <w:rsid w:val="00A17BF7"/>
    <w:rsid w:val="00A45E15"/>
    <w:rsid w:val="00A5714C"/>
    <w:rsid w:val="00A80425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dcterms:created xsi:type="dcterms:W3CDTF">2016-07-29T17:57:00Z</dcterms:created>
  <dcterms:modified xsi:type="dcterms:W3CDTF">2016-07-29T17:57:00Z</dcterms:modified>
</cp:coreProperties>
</file>